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68EE" w14:textId="0726C32D" w:rsidR="00B52B24" w:rsidRDefault="00743C76" w:rsidP="00743C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Zmluva o spolupráci č. /2021</w:t>
      </w:r>
    </w:p>
    <w:p w14:paraId="751A4693" w14:textId="7DFE87BB" w:rsidR="00743C76" w:rsidRDefault="007621E4" w:rsidP="00743C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43C76">
        <w:rPr>
          <w:rFonts w:ascii="Times New Roman" w:hAnsi="Times New Roman" w:cs="Times New Roman"/>
          <w:sz w:val="24"/>
          <w:szCs w:val="24"/>
        </w:rPr>
        <w:t xml:space="preserve">zatvorená podľa § </w:t>
      </w:r>
      <w:r w:rsidR="005B6C8F">
        <w:rPr>
          <w:rFonts w:ascii="Times New Roman" w:hAnsi="Times New Roman" w:cs="Times New Roman"/>
          <w:sz w:val="24"/>
          <w:szCs w:val="24"/>
        </w:rPr>
        <w:t xml:space="preserve">51 zákona č. 40/1964 Zb. Občiansky zákonník v znení neskorších predpisov </w:t>
      </w:r>
    </w:p>
    <w:p w14:paraId="1874E845" w14:textId="609FB7EF" w:rsidR="005B6C8F" w:rsidRDefault="005B6C8F" w:rsidP="00743C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„zmluva“)</w:t>
      </w:r>
    </w:p>
    <w:p w14:paraId="6A6036D2" w14:textId="0823FED1" w:rsidR="005B6C8F" w:rsidRDefault="005B6C8F" w:rsidP="00743C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F35A4F" w14:textId="682B75EB" w:rsidR="005B6C8F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Uzatvorená medzi:</w:t>
      </w:r>
    </w:p>
    <w:p w14:paraId="66579D99" w14:textId="4A45DFA2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116A6" w14:textId="645E174E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Názov: Základná škola ....</w:t>
      </w:r>
    </w:p>
    <w:p w14:paraId="68CA9C3B" w14:textId="7693B0E2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14:paraId="1AF5C983" w14:textId="107EFEF5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7307C887" w14:textId="16419C2C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</w:p>
    <w:p w14:paraId="6E10F536" w14:textId="3B333BA6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14:paraId="5F2FC6E2" w14:textId="393F8DD5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orgán:</w:t>
      </w:r>
    </w:p>
    <w:p w14:paraId="56310184" w14:textId="37842B3E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forma:</w:t>
      </w:r>
    </w:p>
    <w:p w14:paraId="647BBE7D" w14:textId="7A47C0DC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BEB700" w14:textId="0F799037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„škola“)</w:t>
      </w:r>
    </w:p>
    <w:p w14:paraId="459E3851" w14:textId="61E346F4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5DC13" w14:textId="5B572F33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ABA97BC" w14:textId="235BE9D4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63E63" w14:textId="7E403CF0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Názov: Centrum pedagogicko-psychologického poradenstva a prevencie .....</w:t>
      </w:r>
    </w:p>
    <w:p w14:paraId="0CE9F125" w14:textId="3A1CC729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14:paraId="7D1149F4" w14:textId="0ECA60FA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04F71371" w14:textId="74302E2E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</w:p>
    <w:p w14:paraId="77689B6F" w14:textId="6A84FAAC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14:paraId="0A91958B" w14:textId="7B00FB14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orgán:</w:t>
      </w:r>
    </w:p>
    <w:p w14:paraId="6FAD1C55" w14:textId="37528CBE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forma:</w:t>
      </w:r>
    </w:p>
    <w:p w14:paraId="74EE1E13" w14:textId="6E04C2EC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6DA09" w14:textId="5BAE7DB8" w:rsidR="000C50B2" w:rsidRDefault="000C50B2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„poradenské zariadenie“)</w:t>
      </w:r>
    </w:p>
    <w:p w14:paraId="5019E185" w14:textId="0BED97D1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5E100" w14:textId="770A17DE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942974F" w14:textId="6AB38EAF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5B960" w14:textId="3EE9A9B9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Názov:</w:t>
      </w:r>
    </w:p>
    <w:p w14:paraId="2520F307" w14:textId="48E47B10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14:paraId="0051F134" w14:textId="435ED770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287BB2BD" w14:textId="04DFFBC9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</w:p>
    <w:p w14:paraId="1FCAFB34" w14:textId="0E70312D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14:paraId="011B34DD" w14:textId="58F064E3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orgán:</w:t>
      </w:r>
    </w:p>
    <w:p w14:paraId="195B300F" w14:textId="5109D7AA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forma:</w:t>
      </w:r>
    </w:p>
    <w:p w14:paraId="01A362B0" w14:textId="740DA9D0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389363" w14:textId="02E489A7" w:rsidR="00807C14" w:rsidRDefault="00807C14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D4506B">
        <w:rPr>
          <w:rFonts w:ascii="Times New Roman" w:hAnsi="Times New Roman" w:cs="Times New Roman"/>
          <w:sz w:val="24"/>
          <w:szCs w:val="24"/>
        </w:rPr>
        <w:t>„spolupracujúci subjekt“)</w:t>
      </w:r>
    </w:p>
    <w:p w14:paraId="14817FE5" w14:textId="09CC07BA" w:rsidR="00E713C5" w:rsidRDefault="00E713C5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(spolu ďalej ako „ zmluvné strany“, jednotlivo „zmluvná strana“)</w:t>
      </w:r>
    </w:p>
    <w:p w14:paraId="4F4D2E59" w14:textId="5EF7E0A0" w:rsidR="00D4506B" w:rsidRDefault="00D4506B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14139" w14:textId="2015EBF1" w:rsidR="00D4506B" w:rsidRDefault="00D4506B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93EB7" w14:textId="71B7B4DD" w:rsidR="00733BBB" w:rsidRDefault="00733BBB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27FF1" w14:textId="08130B8F" w:rsidR="00733BBB" w:rsidRDefault="00733BBB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F199B" w14:textId="2176330A" w:rsidR="00733BBB" w:rsidRDefault="00733BBB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0D768" w14:textId="77777777" w:rsidR="00733BBB" w:rsidRDefault="00733BBB" w:rsidP="005B6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BEB75" w14:textId="5ABFCF05" w:rsidR="00D4506B" w:rsidRDefault="00E713C5" w:rsidP="00D450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I.</w:t>
      </w:r>
    </w:p>
    <w:p w14:paraId="0B75DDBE" w14:textId="2D0C2023" w:rsidR="00E713C5" w:rsidRDefault="00E713C5" w:rsidP="00D45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Úvodné ustanovenia</w:t>
      </w:r>
    </w:p>
    <w:p w14:paraId="45399F14" w14:textId="4E989D3A" w:rsidR="00E713C5" w:rsidRDefault="00E713C5" w:rsidP="00D45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D4A78A" w14:textId="4AFA5E2F" w:rsidR="00E713C5" w:rsidRPr="00733BBB" w:rsidRDefault="00733BBB" w:rsidP="00733BB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BBB">
        <w:rPr>
          <w:rFonts w:ascii="Times New Roman" w:hAnsi="Times New Roman" w:cs="Times New Roman"/>
          <w:sz w:val="24"/>
          <w:szCs w:val="24"/>
        </w:rPr>
        <w:t>Účelom tejto zmluvy je</w:t>
      </w:r>
      <w:r w:rsidR="00E713C5" w:rsidRPr="00733BBB">
        <w:rPr>
          <w:rFonts w:ascii="Times New Roman" w:hAnsi="Times New Roman" w:cs="Times New Roman"/>
          <w:sz w:val="24"/>
          <w:szCs w:val="24"/>
        </w:rPr>
        <w:t xml:space="preserve"> riad</w:t>
      </w:r>
      <w:r w:rsidRPr="00733BBB">
        <w:rPr>
          <w:rFonts w:ascii="Times New Roman" w:hAnsi="Times New Roman" w:cs="Times New Roman"/>
          <w:sz w:val="24"/>
          <w:szCs w:val="24"/>
        </w:rPr>
        <w:t>na</w:t>
      </w:r>
      <w:r w:rsidR="00E713C5" w:rsidRPr="00733BBB">
        <w:rPr>
          <w:rFonts w:ascii="Times New Roman" w:hAnsi="Times New Roman" w:cs="Times New Roman"/>
          <w:sz w:val="24"/>
          <w:szCs w:val="24"/>
        </w:rPr>
        <w:t xml:space="preserve"> a efektívn</w:t>
      </w:r>
      <w:r w:rsidRPr="00733BBB">
        <w:rPr>
          <w:rFonts w:ascii="Times New Roman" w:hAnsi="Times New Roman" w:cs="Times New Roman"/>
          <w:sz w:val="24"/>
          <w:szCs w:val="24"/>
        </w:rPr>
        <w:t>a</w:t>
      </w:r>
      <w:r w:rsidR="00E713C5" w:rsidRPr="00733BBB">
        <w:rPr>
          <w:rFonts w:ascii="Times New Roman" w:hAnsi="Times New Roman" w:cs="Times New Roman"/>
          <w:sz w:val="24"/>
          <w:szCs w:val="24"/>
        </w:rPr>
        <w:t xml:space="preserve"> spoluprác</w:t>
      </w:r>
      <w:r w:rsidRPr="00733BBB">
        <w:rPr>
          <w:rFonts w:ascii="Times New Roman" w:hAnsi="Times New Roman" w:cs="Times New Roman"/>
          <w:sz w:val="24"/>
          <w:szCs w:val="24"/>
        </w:rPr>
        <w:t>a</w:t>
      </w:r>
      <w:r w:rsidR="00E713C5" w:rsidRPr="00733BBB">
        <w:rPr>
          <w:rFonts w:ascii="Times New Roman" w:hAnsi="Times New Roman" w:cs="Times New Roman"/>
          <w:sz w:val="24"/>
          <w:szCs w:val="24"/>
        </w:rPr>
        <w:t xml:space="preserve"> zmluvných strán</w:t>
      </w:r>
      <w:r w:rsidR="007937A9" w:rsidRPr="00733BBB">
        <w:rPr>
          <w:rFonts w:ascii="Times New Roman" w:hAnsi="Times New Roman" w:cs="Times New Roman"/>
          <w:sz w:val="24"/>
          <w:szCs w:val="24"/>
        </w:rPr>
        <w:t xml:space="preserve"> pri vytváraní podporných tímov aktívne sa podieľajúcich na inklúzii detí so zdravotným znevýhodnením, žiakov so zdravotným znevýhodnením, detí so zdravotným postihnutím a žiakov so zdravotným postihnutím do školy</w:t>
      </w:r>
      <w:r w:rsidR="008F1C9F" w:rsidRPr="00733BBB">
        <w:rPr>
          <w:rFonts w:ascii="Times New Roman" w:hAnsi="Times New Roman" w:cs="Times New Roman"/>
          <w:sz w:val="24"/>
          <w:szCs w:val="24"/>
        </w:rPr>
        <w:t>.</w:t>
      </w:r>
    </w:p>
    <w:p w14:paraId="5DF6BE52" w14:textId="5DF026DB" w:rsidR="008F1C9F" w:rsidRDefault="008F1C9F" w:rsidP="00E71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F7BF2" w14:textId="1E157E5D" w:rsidR="008F1C9F" w:rsidRDefault="008F1C9F" w:rsidP="008F1C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II.</w:t>
      </w:r>
    </w:p>
    <w:p w14:paraId="399D73E7" w14:textId="461309B8" w:rsidR="008F1C9F" w:rsidRDefault="008F1C9F" w:rsidP="008F1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14:paraId="6368B0B5" w14:textId="424FF9ED" w:rsidR="00733BBB" w:rsidRDefault="00733BBB" w:rsidP="008F1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33E1B3" w14:textId="23A78E41" w:rsidR="00733BBB" w:rsidRDefault="00733BBB" w:rsidP="00733BB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zmluvy je úprava vzájomných práv a povinností zmluvných strán</w:t>
      </w:r>
      <w:r w:rsidR="003079AA">
        <w:rPr>
          <w:rFonts w:ascii="Times New Roman" w:hAnsi="Times New Roman" w:cs="Times New Roman"/>
          <w:sz w:val="24"/>
          <w:szCs w:val="24"/>
        </w:rPr>
        <w:t xml:space="preserve"> pri realizácii</w:t>
      </w:r>
      <w:r w:rsidR="00C43D48">
        <w:rPr>
          <w:rFonts w:ascii="Times New Roman" w:hAnsi="Times New Roman" w:cs="Times New Roman"/>
          <w:sz w:val="24"/>
          <w:szCs w:val="24"/>
        </w:rPr>
        <w:t xml:space="preserve"> odborných</w:t>
      </w:r>
      <w:r w:rsidR="003079AA">
        <w:rPr>
          <w:rFonts w:ascii="Times New Roman" w:hAnsi="Times New Roman" w:cs="Times New Roman"/>
          <w:sz w:val="24"/>
          <w:szCs w:val="24"/>
        </w:rPr>
        <w:t xml:space="preserve"> aktivít smerujúcich k dosiahnutiu účelu tejto zmluvy v zmysle článku I. bod 1 zmluvy.</w:t>
      </w:r>
    </w:p>
    <w:p w14:paraId="1427E3FC" w14:textId="6BBA0C16" w:rsidR="00266633" w:rsidRDefault="00266633" w:rsidP="00266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E978F" w14:textId="68F55C5A" w:rsidR="00266633" w:rsidRDefault="00266633" w:rsidP="002666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III.</w:t>
      </w:r>
    </w:p>
    <w:p w14:paraId="27E4C768" w14:textId="54ADAC14" w:rsidR="00266633" w:rsidRDefault="00266633" w:rsidP="002666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a povinnosti školy</w:t>
      </w:r>
    </w:p>
    <w:p w14:paraId="25AF6B83" w14:textId="55BC37D0" w:rsidR="00266633" w:rsidRDefault="00266633" w:rsidP="002666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B5FB62" w14:textId="47E59F47" w:rsidR="00266633" w:rsidRDefault="00266633" w:rsidP="00266633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sa zaväzuje umožniť pôsobenie poradenského zariadenia a spolupracujúceho subjektu</w:t>
      </w:r>
      <w:r w:rsidR="00617A85">
        <w:rPr>
          <w:rFonts w:ascii="Times New Roman" w:hAnsi="Times New Roman" w:cs="Times New Roman"/>
          <w:sz w:val="24"/>
          <w:szCs w:val="24"/>
        </w:rPr>
        <w:t xml:space="preserve"> (to sa vzťahuje aj na ich zamestnancov)</w:t>
      </w:r>
      <w:r>
        <w:rPr>
          <w:rFonts w:ascii="Times New Roman" w:hAnsi="Times New Roman" w:cs="Times New Roman"/>
          <w:sz w:val="24"/>
          <w:szCs w:val="24"/>
        </w:rPr>
        <w:t xml:space="preserve"> v priestoroch školy s cieľom plnenia predmetu zmluvy a dosiahnutia účelu zmluvy.</w:t>
      </w:r>
    </w:p>
    <w:p w14:paraId="1CE30230" w14:textId="4508EB57" w:rsidR="00266633" w:rsidRDefault="00266633" w:rsidP="00266633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sa zaväzuje poskytnúť potrebnú súčinnosť</w:t>
      </w:r>
      <w:r w:rsidR="00B463FB">
        <w:rPr>
          <w:rFonts w:ascii="Times New Roman" w:hAnsi="Times New Roman" w:cs="Times New Roman"/>
          <w:sz w:val="24"/>
          <w:szCs w:val="24"/>
        </w:rPr>
        <w:t xml:space="preserve"> a poskytnúť potrebné informácie</w:t>
      </w:r>
      <w:r>
        <w:rPr>
          <w:rFonts w:ascii="Times New Roman" w:hAnsi="Times New Roman" w:cs="Times New Roman"/>
          <w:sz w:val="24"/>
          <w:szCs w:val="24"/>
        </w:rPr>
        <w:t xml:space="preserve"> nevyhnutn</w:t>
      </w:r>
      <w:r w:rsidR="00B463F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pre dosiahnutie účelu zmluvy</w:t>
      </w:r>
      <w:r w:rsidR="00B463FB">
        <w:rPr>
          <w:rFonts w:ascii="Times New Roman" w:hAnsi="Times New Roman" w:cs="Times New Roman"/>
          <w:sz w:val="24"/>
          <w:szCs w:val="24"/>
        </w:rPr>
        <w:t xml:space="preserve"> a plnenie predmetu zmluvy.</w:t>
      </w:r>
    </w:p>
    <w:p w14:paraId="02394EBD" w14:textId="14706D09" w:rsidR="00F82A91" w:rsidRDefault="00F82A91" w:rsidP="00F82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3BC4D" w14:textId="304565BF" w:rsidR="00F82A91" w:rsidRDefault="00F82A91" w:rsidP="00F82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IV.</w:t>
      </w:r>
    </w:p>
    <w:p w14:paraId="715D298C" w14:textId="76BE51EA" w:rsidR="00F82A91" w:rsidRDefault="00F82A91" w:rsidP="00F82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a povinnosti poradenského zariadenia</w:t>
      </w:r>
    </w:p>
    <w:p w14:paraId="7E598134" w14:textId="4ABEAA31" w:rsidR="00F82A91" w:rsidRDefault="00F82A91" w:rsidP="00F82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EED9" w14:textId="750CDEA9" w:rsidR="00F82A91" w:rsidRDefault="00617A85" w:rsidP="00F82A91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Poradenské zariadenie </w:t>
      </w:r>
      <w:r w:rsidRPr="00617A85">
        <w:rPr>
          <w:rFonts w:ascii="Times New Roman" w:hAnsi="Times New Roman" w:cs="Times New Roman"/>
          <w:sz w:val="24"/>
          <w:szCs w:val="24"/>
        </w:rPr>
        <w:t>sa zaväzuje poskytnúť potrebnú súčinnosť a poskytnúť potrebné informácie nevyhnutné pre dosiahnutie účelu zmluvy a plnenie predmetu zmluvy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C6F987" w14:textId="35EA38E8" w:rsidR="00617A85" w:rsidRDefault="00617A85" w:rsidP="00F82A91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Poradenské zariadenie sa zaväzuje</w:t>
      </w:r>
      <w:r w:rsidR="00A92EE2">
        <w:rPr>
          <w:rFonts w:ascii="Times New Roman" w:hAnsi="Times New Roman" w:cs="Times New Roman"/>
          <w:sz w:val="24"/>
          <w:szCs w:val="24"/>
        </w:rPr>
        <w:t xml:space="preserve"> vykonávať v rámci školy odborné aktivity smerujúce k </w:t>
      </w:r>
      <w:r w:rsidR="00A92EE2" w:rsidRPr="00A92EE2">
        <w:rPr>
          <w:rFonts w:ascii="Times New Roman" w:hAnsi="Times New Roman" w:cs="Times New Roman"/>
          <w:sz w:val="24"/>
          <w:szCs w:val="24"/>
        </w:rPr>
        <w:t>dosiahnuti</w:t>
      </w:r>
      <w:r w:rsidR="00A92EE2">
        <w:rPr>
          <w:rFonts w:ascii="Times New Roman" w:hAnsi="Times New Roman" w:cs="Times New Roman"/>
          <w:sz w:val="24"/>
          <w:szCs w:val="24"/>
        </w:rPr>
        <w:t>u</w:t>
      </w:r>
      <w:r w:rsidR="00A92EE2" w:rsidRPr="00A92EE2">
        <w:rPr>
          <w:rFonts w:ascii="Times New Roman" w:hAnsi="Times New Roman" w:cs="Times New Roman"/>
          <w:sz w:val="24"/>
          <w:szCs w:val="24"/>
        </w:rPr>
        <w:t xml:space="preserve"> účelu zmluvy a</w:t>
      </w:r>
      <w:r w:rsidR="00A92EE2">
        <w:rPr>
          <w:rFonts w:ascii="Times New Roman" w:hAnsi="Times New Roman" w:cs="Times New Roman"/>
          <w:sz w:val="24"/>
          <w:szCs w:val="24"/>
        </w:rPr>
        <w:t xml:space="preserve"> napomáhajúce</w:t>
      </w:r>
      <w:r w:rsidR="00A92EE2" w:rsidRPr="00A92EE2">
        <w:rPr>
          <w:rFonts w:ascii="Times New Roman" w:hAnsi="Times New Roman" w:cs="Times New Roman"/>
          <w:sz w:val="24"/>
          <w:szCs w:val="24"/>
        </w:rPr>
        <w:t> plneni</w:t>
      </w:r>
      <w:r w:rsidR="00A92EE2">
        <w:rPr>
          <w:rFonts w:ascii="Times New Roman" w:hAnsi="Times New Roman" w:cs="Times New Roman"/>
          <w:sz w:val="24"/>
          <w:szCs w:val="24"/>
        </w:rPr>
        <w:t>u</w:t>
      </w:r>
      <w:r w:rsidR="00A92EE2" w:rsidRPr="00A92EE2">
        <w:rPr>
          <w:rFonts w:ascii="Times New Roman" w:hAnsi="Times New Roman" w:cs="Times New Roman"/>
          <w:sz w:val="24"/>
          <w:szCs w:val="24"/>
        </w:rPr>
        <w:t xml:space="preserve"> predmetu zmluvy</w:t>
      </w:r>
      <w:r w:rsidR="00A92EE2">
        <w:rPr>
          <w:rFonts w:ascii="Times New Roman" w:hAnsi="Times New Roman" w:cs="Times New Roman"/>
          <w:sz w:val="24"/>
          <w:szCs w:val="24"/>
        </w:rPr>
        <w:t>.</w:t>
      </w:r>
    </w:p>
    <w:p w14:paraId="7595E795" w14:textId="6691C4CB" w:rsidR="007A34F1" w:rsidRDefault="007A34F1" w:rsidP="00F82A91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Poradenské zariadenie sa zaväzuje v spolupráci s ostatnými zmluvnými stranami odborne identifikovať </w:t>
      </w:r>
      <w:r w:rsidRPr="007A34F1">
        <w:rPr>
          <w:rFonts w:ascii="Times New Roman" w:hAnsi="Times New Roman" w:cs="Times New Roman"/>
          <w:sz w:val="24"/>
          <w:szCs w:val="24"/>
        </w:rPr>
        <w:t>det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A34F1">
        <w:rPr>
          <w:rFonts w:ascii="Times New Roman" w:hAnsi="Times New Roman" w:cs="Times New Roman"/>
          <w:sz w:val="24"/>
          <w:szCs w:val="24"/>
        </w:rPr>
        <w:t xml:space="preserve"> so zdravotným znevýhodnením, žiakov so zdravotným znevýhodnením, det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A34F1">
        <w:rPr>
          <w:rFonts w:ascii="Times New Roman" w:hAnsi="Times New Roman" w:cs="Times New Roman"/>
          <w:sz w:val="24"/>
          <w:szCs w:val="24"/>
        </w:rPr>
        <w:t xml:space="preserve"> so zdravotným postihnutím a žiakov so zdravotným postihnutím</w:t>
      </w:r>
      <w:r>
        <w:rPr>
          <w:rFonts w:ascii="Times New Roman" w:hAnsi="Times New Roman" w:cs="Times New Roman"/>
          <w:sz w:val="24"/>
          <w:szCs w:val="24"/>
        </w:rPr>
        <w:t xml:space="preserve"> za účelom ich inklúzie do školy.</w:t>
      </w:r>
    </w:p>
    <w:p w14:paraId="01378EF2" w14:textId="4EED7022" w:rsidR="007A34F1" w:rsidRDefault="007A34F1" w:rsidP="00F82A91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Poradenské zariadenie sa zaväzuje v prípade potreby poskytovať</w:t>
      </w:r>
      <w:r w:rsidR="00C42180">
        <w:rPr>
          <w:rFonts w:ascii="Times New Roman" w:hAnsi="Times New Roman" w:cs="Times New Roman"/>
          <w:sz w:val="24"/>
          <w:szCs w:val="24"/>
        </w:rPr>
        <w:t xml:space="preserve"> odbornú pomoc a </w:t>
      </w:r>
      <w:r>
        <w:rPr>
          <w:rFonts w:ascii="Times New Roman" w:hAnsi="Times New Roman" w:cs="Times New Roman"/>
          <w:sz w:val="24"/>
          <w:szCs w:val="24"/>
        </w:rPr>
        <w:t xml:space="preserve"> odbornú starostlivosť deťom a žiakom uvedeným v bode 3. tohto článku, ako aj ich zákonným zástupcom.</w:t>
      </w:r>
    </w:p>
    <w:p w14:paraId="3615A86C" w14:textId="6FB2D502" w:rsidR="00254937" w:rsidRDefault="00254937" w:rsidP="00254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29042" w14:textId="2A7A1364" w:rsidR="00254937" w:rsidRDefault="00254937" w:rsidP="002549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V.</w:t>
      </w:r>
    </w:p>
    <w:p w14:paraId="2846A065" w14:textId="6E76DFFB" w:rsidR="00254937" w:rsidRDefault="00254937" w:rsidP="002549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a povinnosti spolupracujúceho subjektu</w:t>
      </w:r>
    </w:p>
    <w:p w14:paraId="617B8290" w14:textId="5A4CBB2F" w:rsidR="00254937" w:rsidRDefault="00254937" w:rsidP="00254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5D0FE" w14:textId="15C1E8FE" w:rsidR="00254937" w:rsidRDefault="00C42180" w:rsidP="00254937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Spolupracujúci subjekt </w:t>
      </w:r>
      <w:r w:rsidRPr="00C42180">
        <w:rPr>
          <w:rFonts w:ascii="Times New Roman" w:hAnsi="Times New Roman" w:cs="Times New Roman"/>
          <w:sz w:val="24"/>
          <w:szCs w:val="24"/>
        </w:rPr>
        <w:t>sa zaväzuje poskytnúť potrebnú súčinnosť a poskytnúť potrebné informácie nevyhnutné pre dosiahnutie účelu zmluvy a plnenie predmetu zmluvy.</w:t>
      </w:r>
    </w:p>
    <w:p w14:paraId="4B1412CB" w14:textId="5F6D585E" w:rsidR="00C42180" w:rsidRDefault="00C42180" w:rsidP="00254937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Spolupracujúci subjekt </w:t>
      </w:r>
      <w:r w:rsidRPr="00C42180">
        <w:rPr>
          <w:rFonts w:ascii="Times New Roman" w:hAnsi="Times New Roman" w:cs="Times New Roman"/>
          <w:sz w:val="24"/>
          <w:szCs w:val="24"/>
        </w:rPr>
        <w:t>sa zaväzuje vykonávať v rámci školy odborné aktivity smerujúce k dosiahnutiu účelu zmluvy a napomáhajúce plneniu predmetu zmluvy.</w:t>
      </w:r>
    </w:p>
    <w:p w14:paraId="00E3ED63" w14:textId="1E23E1CF" w:rsidR="00C42180" w:rsidRDefault="00C42180" w:rsidP="00254937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Spolupracujúci subjekt </w:t>
      </w:r>
      <w:r w:rsidR="002C60AF" w:rsidRPr="002C60AF">
        <w:rPr>
          <w:rFonts w:ascii="Times New Roman" w:hAnsi="Times New Roman" w:cs="Times New Roman"/>
          <w:sz w:val="24"/>
          <w:szCs w:val="24"/>
        </w:rPr>
        <w:t>sa zaväzuje v prípade potreby poskytovať odbornú pomoc a  odbornú starostlivosť deťom a žiakom uvedeným v</w:t>
      </w:r>
      <w:r w:rsidR="00E940F5">
        <w:rPr>
          <w:rFonts w:ascii="Times New Roman" w:hAnsi="Times New Roman" w:cs="Times New Roman"/>
          <w:sz w:val="24"/>
          <w:szCs w:val="24"/>
        </w:rPr>
        <w:t> článku IV.</w:t>
      </w:r>
      <w:r w:rsidR="002C60AF" w:rsidRPr="002C60AF">
        <w:rPr>
          <w:rFonts w:ascii="Times New Roman" w:hAnsi="Times New Roman" w:cs="Times New Roman"/>
          <w:sz w:val="24"/>
          <w:szCs w:val="24"/>
        </w:rPr>
        <w:t> bod 3., ako aj ich zákonným zástupcom.</w:t>
      </w:r>
    </w:p>
    <w:p w14:paraId="73371A6C" w14:textId="4407733B" w:rsidR="00B846FE" w:rsidRDefault="00B846FE" w:rsidP="00B84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DC6E14" w14:textId="476F6D45" w:rsidR="00B846FE" w:rsidRDefault="00B846FE" w:rsidP="00B846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VI.</w:t>
      </w:r>
    </w:p>
    <w:p w14:paraId="18BFD05A" w14:textId="0A75E46B" w:rsidR="00B846FE" w:rsidRDefault="00B846FE" w:rsidP="00B846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Ostatné práva a povinnosti zmluvných strán</w:t>
      </w:r>
    </w:p>
    <w:p w14:paraId="67C89DC2" w14:textId="165900DB" w:rsidR="00B846FE" w:rsidRDefault="00B846FE" w:rsidP="00B846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2A22E" w14:textId="4E65C3FD" w:rsidR="00B846FE" w:rsidRDefault="003B3E05" w:rsidP="00B846FE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zaväzujú dodržiavať pri plnení tejto zmluvy príslušné všeobecne záväzné právne predpisy.</w:t>
      </w:r>
    </w:p>
    <w:p w14:paraId="311CA697" w14:textId="3B61C7EF" w:rsidR="001B305E" w:rsidRDefault="001B305E" w:rsidP="00B846FE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zaväzujú, že žiadna zo zmluvných strán nebude od druhej zmluvnej strany vyžadovať plnenie povinností v zmysle tejto zmluvy, ktoré je alebo by mohlo byť v rozpore so všeobecne záväznými právnymi predpismi.</w:t>
      </w:r>
    </w:p>
    <w:p w14:paraId="313FE781" w14:textId="75AFDCFD" w:rsidR="005550CE" w:rsidRDefault="005550CE" w:rsidP="00B846FE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Odmietnutie plnenia povinností podľa tejto zmluvy z dôvodu jeho rozporu so všeobecne záväznými právnymi predpismi niektorou zmluvnou stranou nemôže byť posudzované ako porušenie zmluvných povinností.</w:t>
      </w:r>
    </w:p>
    <w:p w14:paraId="76BDD848" w14:textId="56AC6D21" w:rsidR="005550CE" w:rsidRDefault="005550CE" w:rsidP="00555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361D5" w14:textId="37F667B6" w:rsidR="005550CE" w:rsidRDefault="005550CE" w:rsidP="005550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VII.</w:t>
      </w:r>
    </w:p>
    <w:p w14:paraId="02F59287" w14:textId="5ACB55C5" w:rsidR="005550CE" w:rsidRDefault="005550CE" w:rsidP="005550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Doba plnenia a úhrada nákladov</w:t>
      </w:r>
    </w:p>
    <w:p w14:paraId="45A650F7" w14:textId="187CEAE0" w:rsidR="005550CE" w:rsidRDefault="005550CE" w:rsidP="005550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B505F" w14:textId="6BB9C8D0" w:rsidR="005550CE" w:rsidRDefault="005550CE" w:rsidP="005550CE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zmluva sa uzatvára na dobu určitú s platnosťou dva </w:t>
      </w:r>
      <w:r w:rsidR="00830CD1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roky odo dňa nadobudnutia účinnosti zmluvy/na dobu neurčitú.</w:t>
      </w:r>
    </w:p>
    <w:p w14:paraId="3AC4C00F" w14:textId="07229890" w:rsidR="005550CE" w:rsidRDefault="005550CE" w:rsidP="005550CE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dohodli, že táto zmluva je bezodplatná a každá zo zmluvných strán si svoje náklady, ktoré jej vzniknú v súvislosti s plnením tejto zmluvy hradí zo svojich prostriedkov.</w:t>
      </w:r>
    </w:p>
    <w:p w14:paraId="55438209" w14:textId="1F9F279C" w:rsidR="006672C7" w:rsidRDefault="006672C7" w:rsidP="00667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F42BF" w14:textId="523BCC00" w:rsidR="006672C7" w:rsidRDefault="006672C7" w:rsidP="006672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VIII.</w:t>
      </w:r>
    </w:p>
    <w:p w14:paraId="5B0E0D37" w14:textId="179578CB" w:rsidR="006672C7" w:rsidRDefault="006672C7" w:rsidP="006672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Výpoveď a odstúpenie od zmluvy</w:t>
      </w:r>
    </w:p>
    <w:p w14:paraId="5C47B486" w14:textId="45E55C09" w:rsidR="006672C7" w:rsidRDefault="006672C7" w:rsidP="006672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89991" w14:textId="6958FF95" w:rsidR="006672C7" w:rsidRDefault="006672C7" w:rsidP="006672C7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zo zmluvných strán je oprávnená zmluvu písomne vypovedať aj bez uvedenia dôvodu s výpovednou dobou jeden (1) mesiac. Výpovedná doba začína plynúť prvým dňom mesiaca, nasledujúceho po mesiaci, v ktorom bola doručená písomná výpoveď</w:t>
      </w:r>
      <w:r w:rsidR="002F7021">
        <w:rPr>
          <w:rFonts w:ascii="Times New Roman" w:hAnsi="Times New Roman" w:cs="Times New Roman"/>
          <w:sz w:val="24"/>
          <w:szCs w:val="24"/>
        </w:rPr>
        <w:t xml:space="preserve"> ostatným zmluvným stranám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75A6">
        <w:rPr>
          <w:rFonts w:ascii="Times New Roman" w:hAnsi="Times New Roman" w:cs="Times New Roman"/>
          <w:sz w:val="24"/>
          <w:szCs w:val="24"/>
        </w:rPr>
        <w:t xml:space="preserve"> Pre posúdenie času doručenia výpovede je rozhodujúce doručenie, ktoré bolo vykonané ako posledné.</w:t>
      </w:r>
    </w:p>
    <w:p w14:paraId="2C985E6D" w14:textId="319BAE71" w:rsidR="006672C7" w:rsidRDefault="006672C7" w:rsidP="006672C7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zo zmluvných strán je oprávnená odstúpiť od zmluvy v prípade porušenia zmluvných povinností druhou zmluvnou stranou.</w:t>
      </w:r>
      <w:r w:rsidR="00083292">
        <w:rPr>
          <w:rFonts w:ascii="Times New Roman" w:hAnsi="Times New Roman" w:cs="Times New Roman"/>
          <w:sz w:val="24"/>
          <w:szCs w:val="24"/>
        </w:rPr>
        <w:t xml:space="preserve"> </w:t>
      </w:r>
      <w:r w:rsidR="00056403">
        <w:rPr>
          <w:rFonts w:ascii="Times New Roman" w:hAnsi="Times New Roman" w:cs="Times New Roman"/>
          <w:sz w:val="24"/>
          <w:szCs w:val="24"/>
        </w:rPr>
        <w:t xml:space="preserve">Odstúpenie od zmluvy je potrebné urobiť písomne a doručiť ho ostatným zmluvným stranám. </w:t>
      </w:r>
      <w:r w:rsidR="00EF3D5B">
        <w:rPr>
          <w:rFonts w:ascii="Times New Roman" w:hAnsi="Times New Roman" w:cs="Times New Roman"/>
          <w:sz w:val="24"/>
          <w:szCs w:val="24"/>
        </w:rPr>
        <w:t>Účinky odstúpenia od zmluvy nastávajú posledným dňom mesiaca, v ktorom bolo odstúpenie doručené ostatným zmluvným stranám.</w:t>
      </w:r>
      <w:r w:rsidR="00C04295">
        <w:rPr>
          <w:rFonts w:ascii="Times New Roman" w:hAnsi="Times New Roman" w:cs="Times New Roman"/>
          <w:sz w:val="24"/>
          <w:szCs w:val="24"/>
        </w:rPr>
        <w:t xml:space="preserve"> </w:t>
      </w:r>
      <w:r w:rsidR="00C04295" w:rsidRPr="00C04295">
        <w:rPr>
          <w:rFonts w:ascii="Times New Roman" w:hAnsi="Times New Roman" w:cs="Times New Roman"/>
          <w:sz w:val="24"/>
          <w:szCs w:val="24"/>
        </w:rPr>
        <w:t xml:space="preserve">Pre posúdenie času doručenia </w:t>
      </w:r>
      <w:r w:rsidR="00C04295">
        <w:rPr>
          <w:rFonts w:ascii="Times New Roman" w:hAnsi="Times New Roman" w:cs="Times New Roman"/>
          <w:sz w:val="24"/>
          <w:szCs w:val="24"/>
        </w:rPr>
        <w:t>odstúpenia od zmluvy</w:t>
      </w:r>
      <w:r w:rsidR="00C04295" w:rsidRPr="00C04295">
        <w:rPr>
          <w:rFonts w:ascii="Times New Roman" w:hAnsi="Times New Roman" w:cs="Times New Roman"/>
          <w:sz w:val="24"/>
          <w:szCs w:val="24"/>
        </w:rPr>
        <w:t xml:space="preserve"> je rozhodujúce doručenie, ktoré bolo vykonané ako posledné.</w:t>
      </w:r>
    </w:p>
    <w:p w14:paraId="49B95823" w14:textId="298BC83C" w:rsidR="00954F8B" w:rsidRDefault="00954F8B" w:rsidP="00954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D785D" w14:textId="5BAAEB9C" w:rsidR="00954F8B" w:rsidRDefault="00954F8B" w:rsidP="00954F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IX.</w:t>
      </w:r>
    </w:p>
    <w:p w14:paraId="471D9C35" w14:textId="5D5867B7" w:rsidR="00954F8B" w:rsidRDefault="00954F8B" w:rsidP="00954F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238FD24A" w14:textId="5F832F8E" w:rsidR="00954F8B" w:rsidRDefault="00954F8B" w:rsidP="00954F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45026" w14:textId="10D3792E" w:rsidR="00954F8B" w:rsidRDefault="00573B5C" w:rsidP="00954F8B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Akékoľvek zmeny a doplnky zmluvy sa môžu vykonať len formou písomných dodatkov k tejto zmluve, odsúhlasených a podpísaných všetkými zmluvnými stranami.</w:t>
      </w:r>
    </w:p>
    <w:p w14:paraId="1BDC89F8" w14:textId="046CCC65" w:rsidR="00B32C09" w:rsidRDefault="00B32C09" w:rsidP="00954F8B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Zmluva je vyhotovená v troch (3) rovnopisoch, z ktorých každá zmluvná strana obdrží jeden (1) rovnopis.</w:t>
      </w:r>
    </w:p>
    <w:p w14:paraId="5CE9EA73" w14:textId="62A50C09" w:rsidR="0023651E" w:rsidRDefault="0023651E" w:rsidP="00954F8B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Táto zmluva nadobúda platnosť dňom jej podpisu všetkými zmluvnými stranami. Táto zmluva nadobúda účinnosť dňom nasledujúcim po dni zverejnenia v Centrálnom registri zmlúv vedenom Úradom vlády SR alebo zverejnením na webovom sídle zmluvnej stran</w:t>
      </w:r>
      <w:r w:rsidR="003928D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podľa toho ako je zmluvná strana povinná zverejniť zmluvu v zmysle § 5a zákona č. 211/2000 Z. z. o slobodnom prístupe k informáciám a o zmene a doplnení niektorých zákonov (zákon o slobode informácií) v znení neskorších predpisov</w:t>
      </w:r>
      <w:r w:rsidR="003928DD">
        <w:rPr>
          <w:rFonts w:ascii="Times New Roman" w:hAnsi="Times New Roman" w:cs="Times New Roman"/>
          <w:sz w:val="24"/>
          <w:szCs w:val="24"/>
        </w:rPr>
        <w:t xml:space="preserve"> (ďalej len „zákon č. 211/2000 Z. z.“)</w:t>
      </w:r>
      <w:r>
        <w:rPr>
          <w:rFonts w:ascii="Times New Roman" w:hAnsi="Times New Roman" w:cs="Times New Roman"/>
          <w:sz w:val="24"/>
          <w:szCs w:val="24"/>
        </w:rPr>
        <w:t>. V prípade, že viaceré zmluvné strany sú povinné zmluvu zverejniť, tak rozhodujúce pre účinnosť zmluvy je prvé zverejnenie vykonané v súlade s</w:t>
      </w:r>
      <w:r w:rsidR="003928DD">
        <w:rPr>
          <w:rFonts w:ascii="Times New Roman" w:hAnsi="Times New Roman" w:cs="Times New Roman"/>
          <w:sz w:val="24"/>
          <w:szCs w:val="24"/>
        </w:rPr>
        <w:t xml:space="preserve"> § 5a zákona č. 211/2000 Z. z.</w:t>
      </w:r>
    </w:p>
    <w:p w14:paraId="148F7F96" w14:textId="4175D448" w:rsidR="00364F09" w:rsidRDefault="00364F09" w:rsidP="00954F8B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zhodne prehlasujú</w:t>
      </w:r>
      <w:r w:rsidR="003B659F">
        <w:rPr>
          <w:rFonts w:ascii="Times New Roman" w:hAnsi="Times New Roman" w:cs="Times New Roman"/>
          <w:sz w:val="24"/>
          <w:szCs w:val="24"/>
        </w:rPr>
        <w:t xml:space="preserve">, že zmluvu si prečítali, jej obsahu porozumeli a zmluvu uzatvorili na základe ich slobodnej vôle, zmluvu neuzavreli v tiesni, pod nátlakom ani za nápadne nevýhodných okolností, čo potvrdzujú svojim podpisom. </w:t>
      </w:r>
    </w:p>
    <w:p w14:paraId="605D9E67" w14:textId="5D0388CF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45E6A" w14:textId="1BC6F3F5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9C3C3" w14:textId="5227EDCD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AA2C5" w14:textId="1F244BE2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...................................., dňa ........................</w:t>
      </w:r>
    </w:p>
    <w:p w14:paraId="4E7FD645" w14:textId="194C059D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004C5" w14:textId="41410E73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školu:</w:t>
      </w:r>
    </w:p>
    <w:p w14:paraId="77D41E20" w14:textId="1F94B55A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DFDC3" w14:textId="78FCE0ED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DE20E" w14:textId="7EE5F398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F1D7B" w14:textId="2C66BB62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C2F736B" w14:textId="2A8E4C4D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</w:p>
    <w:p w14:paraId="3011E7B0" w14:textId="18037441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riaditeľ</w:t>
      </w:r>
    </w:p>
    <w:p w14:paraId="578FB05D" w14:textId="3E6DB5F4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A2723" w14:textId="5EEC26DB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B81CB" w14:textId="569E6F72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................................., dňa .......................</w:t>
      </w:r>
    </w:p>
    <w:p w14:paraId="17264028" w14:textId="31780CE8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3F9F8" w14:textId="1B8C3ED6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poradenské zariadenie:</w:t>
      </w:r>
    </w:p>
    <w:p w14:paraId="6E5358ED" w14:textId="0E877D5A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0A5E8" w14:textId="0B49A8AD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89DD6" w14:textId="482BDBEE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11459" w14:textId="0FBB610C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2286BC3D" w14:textId="44B4153A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14:paraId="4B9F319A" w14:textId="3AC916C1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riaditeľ</w:t>
      </w:r>
    </w:p>
    <w:p w14:paraId="4F7AB87D" w14:textId="32046D1A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A422E" w14:textId="4629C058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4BD85" w14:textId="64F50E72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.................................., dňa ..........................</w:t>
      </w:r>
    </w:p>
    <w:p w14:paraId="28382673" w14:textId="0D27D562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1CEA4" w14:textId="786D8D69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spolupracujúci subjekt:</w:t>
      </w:r>
    </w:p>
    <w:p w14:paraId="1DD6F7BF" w14:textId="5AEB24F0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50121" w14:textId="1738FEB8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0A75F" w14:textId="4871A8C6" w:rsid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495C9" w14:textId="51EA9A68" w:rsidR="001E06DF" w:rsidRPr="001E06DF" w:rsidRDefault="001E06DF" w:rsidP="001E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11415D5A" w14:textId="19D7A00E" w:rsidR="00B32C09" w:rsidRDefault="009C1E72" w:rsidP="00236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14:paraId="0023EDEA" w14:textId="42D9A22B" w:rsidR="009C1E72" w:rsidRPr="0023651E" w:rsidRDefault="009C1E72" w:rsidP="00236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14:paraId="25222C1F" w14:textId="77777777" w:rsidR="00743C76" w:rsidRPr="00743C76" w:rsidRDefault="00743C76" w:rsidP="00743C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3C76" w:rsidRPr="00743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E7C"/>
    <w:multiLevelType w:val="hybridMultilevel"/>
    <w:tmpl w:val="A71A17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64B"/>
    <w:multiLevelType w:val="hybridMultilevel"/>
    <w:tmpl w:val="CDB099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6100"/>
    <w:multiLevelType w:val="hybridMultilevel"/>
    <w:tmpl w:val="CABE6A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70873"/>
    <w:multiLevelType w:val="hybridMultilevel"/>
    <w:tmpl w:val="08B694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5A93"/>
    <w:multiLevelType w:val="hybridMultilevel"/>
    <w:tmpl w:val="58484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3CC3"/>
    <w:multiLevelType w:val="hybridMultilevel"/>
    <w:tmpl w:val="79E84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67D"/>
    <w:multiLevelType w:val="hybridMultilevel"/>
    <w:tmpl w:val="72EE73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87F7E"/>
    <w:multiLevelType w:val="hybridMultilevel"/>
    <w:tmpl w:val="C2801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A0CD0"/>
    <w:multiLevelType w:val="hybridMultilevel"/>
    <w:tmpl w:val="BF50F2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39450">
    <w:abstractNumId w:val="8"/>
  </w:num>
  <w:num w:numId="2" w16cid:durableId="515851795">
    <w:abstractNumId w:val="0"/>
  </w:num>
  <w:num w:numId="3" w16cid:durableId="124157250">
    <w:abstractNumId w:val="2"/>
  </w:num>
  <w:num w:numId="4" w16cid:durableId="936055975">
    <w:abstractNumId w:val="3"/>
  </w:num>
  <w:num w:numId="5" w16cid:durableId="1120496812">
    <w:abstractNumId w:val="5"/>
  </w:num>
  <w:num w:numId="6" w16cid:durableId="1579250767">
    <w:abstractNumId w:val="4"/>
  </w:num>
  <w:num w:numId="7" w16cid:durableId="454369640">
    <w:abstractNumId w:val="1"/>
  </w:num>
  <w:num w:numId="8" w16cid:durableId="1378164277">
    <w:abstractNumId w:val="6"/>
  </w:num>
  <w:num w:numId="9" w16cid:durableId="1602102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76"/>
    <w:rsid w:val="00056403"/>
    <w:rsid w:val="00083292"/>
    <w:rsid w:val="000C50B2"/>
    <w:rsid w:val="001B305E"/>
    <w:rsid w:val="001E06DF"/>
    <w:rsid w:val="0023181B"/>
    <w:rsid w:val="0023651E"/>
    <w:rsid w:val="00254937"/>
    <w:rsid w:val="00266633"/>
    <w:rsid w:val="002C60AF"/>
    <w:rsid w:val="002F7021"/>
    <w:rsid w:val="003079AA"/>
    <w:rsid w:val="00364F09"/>
    <w:rsid w:val="003928DD"/>
    <w:rsid w:val="003B3E05"/>
    <w:rsid w:val="003B659F"/>
    <w:rsid w:val="005550CE"/>
    <w:rsid w:val="00573B5C"/>
    <w:rsid w:val="005767F9"/>
    <w:rsid w:val="005B6C8F"/>
    <w:rsid w:val="00617A85"/>
    <w:rsid w:val="006672C7"/>
    <w:rsid w:val="007339B9"/>
    <w:rsid w:val="00733BBB"/>
    <w:rsid w:val="00743C76"/>
    <w:rsid w:val="007621E4"/>
    <w:rsid w:val="007937A9"/>
    <w:rsid w:val="007A34F1"/>
    <w:rsid w:val="00807C14"/>
    <w:rsid w:val="00812E5D"/>
    <w:rsid w:val="00830CD1"/>
    <w:rsid w:val="00865614"/>
    <w:rsid w:val="008F1C9F"/>
    <w:rsid w:val="00954F8B"/>
    <w:rsid w:val="009774D7"/>
    <w:rsid w:val="009C1E72"/>
    <w:rsid w:val="00A92EE2"/>
    <w:rsid w:val="00B32C09"/>
    <w:rsid w:val="00B463FB"/>
    <w:rsid w:val="00B52B24"/>
    <w:rsid w:val="00B846FE"/>
    <w:rsid w:val="00C04295"/>
    <w:rsid w:val="00C42180"/>
    <w:rsid w:val="00C43D48"/>
    <w:rsid w:val="00D4506B"/>
    <w:rsid w:val="00E324A8"/>
    <w:rsid w:val="00E713C5"/>
    <w:rsid w:val="00E940F5"/>
    <w:rsid w:val="00EF3D5B"/>
    <w:rsid w:val="00F375A6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CEB"/>
  <w15:chartTrackingRefBased/>
  <w15:docId w15:val="{C864EBEF-EA08-41FB-B358-5CB3AA46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Zmluva o spolupráci medzi ZŠ a CPPPaP a ďalším subjektom</dc:title>
  <dc:subject/>
  <dc:creator>mato.drotar@gmail.com</dc:creator>
  <cp:keywords/>
  <dc:description/>
  <cp:lastModifiedBy>Cyril Krinický</cp:lastModifiedBy>
  <cp:revision>3</cp:revision>
  <dcterms:created xsi:type="dcterms:W3CDTF">2025-03-07T07:28:00Z</dcterms:created>
  <dcterms:modified xsi:type="dcterms:W3CDTF">2025-03-07T07:29:00Z</dcterms:modified>
</cp:coreProperties>
</file>